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2012-2016年中国氧化锌 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2012-2016年中国氧化锌 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2012-2016年中国氧化锌 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2012-2016年中国氧化锌 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